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B0" w:rsidRPr="005716B0" w:rsidRDefault="005716B0" w:rsidP="0057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5716B0" w:rsidRPr="005716B0" w:rsidRDefault="005716B0" w:rsidP="0057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5716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57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716B0" w:rsidRPr="005716B0" w:rsidRDefault="005716B0" w:rsidP="0057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B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5716B0" w:rsidRPr="005716B0" w:rsidRDefault="005716B0" w:rsidP="00571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6B0" w:rsidRPr="005716B0" w:rsidRDefault="005716B0" w:rsidP="00571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1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716B0" w:rsidRPr="005716B0" w:rsidRDefault="005716B0" w:rsidP="0057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B0" w:rsidRPr="005716B0" w:rsidRDefault="005716B0" w:rsidP="0057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5716B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.01.2018                                                                                                         № 01-27/</w:t>
      </w:r>
      <w:r w:rsidR="004C5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3</w:t>
      </w:r>
      <w:bookmarkStart w:id="0" w:name="_GoBack"/>
      <w:bookmarkEnd w:id="0"/>
    </w:p>
    <w:p w:rsidR="005716B0" w:rsidRPr="005716B0" w:rsidRDefault="005716B0" w:rsidP="0057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716B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71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олбухино</w:t>
      </w:r>
      <w:proofErr w:type="spellEnd"/>
    </w:p>
    <w:p w:rsidR="005716B0" w:rsidRPr="005716B0" w:rsidRDefault="005716B0" w:rsidP="00571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B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район Ярославская область</w:t>
      </w:r>
    </w:p>
    <w:p w:rsidR="008005C0" w:rsidRPr="008005C0" w:rsidRDefault="008005C0" w:rsidP="008005C0">
      <w:pPr>
        <w:spacing w:after="0" w:line="240" w:lineRule="auto"/>
        <w:ind w:right="510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5C0" w:rsidRPr="008005C0" w:rsidRDefault="008005C0" w:rsidP="005716B0">
      <w:pPr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ar-SA"/>
        </w:rPr>
      </w:pPr>
      <w:r w:rsidRPr="008005C0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ar-SA"/>
        </w:rPr>
        <w:t>О мерах по предупреждению коррупции</w:t>
      </w:r>
    </w:p>
    <w:p w:rsidR="008005C0" w:rsidRPr="008005C0" w:rsidRDefault="008005C0" w:rsidP="008005C0">
      <w:pPr>
        <w:suppressAutoHyphens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8005C0" w:rsidRPr="008005C0" w:rsidRDefault="008005C0" w:rsidP="008005C0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муниципальном 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общеобразовательном 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учреждении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«Средняя школа имени </w:t>
      </w:r>
      <w:proofErr w:type="spellStart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Ф.И.Толбухина</w:t>
      </w:r>
      <w:proofErr w:type="spellEnd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» Ярославского муниципального района, </w:t>
      </w:r>
    </w:p>
    <w:p w:rsidR="008005C0" w:rsidRPr="008005C0" w:rsidRDefault="008005C0" w:rsidP="008005C0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8005C0" w:rsidRPr="008005C0" w:rsidRDefault="008005C0" w:rsidP="005716B0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ПРИКАЗЫВАЮ:</w:t>
      </w:r>
    </w:p>
    <w:p w:rsidR="008005C0" w:rsidRPr="008005C0" w:rsidRDefault="008005C0" w:rsidP="008005C0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1. Утвердить:</w:t>
      </w:r>
    </w:p>
    <w:p w:rsidR="008005C0" w:rsidRPr="008005C0" w:rsidRDefault="008005C0" w:rsidP="005716B0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1.1. Антикоррупционную политику </w:t>
      </w:r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МОУ СШ </w:t>
      </w:r>
      <w:proofErr w:type="spellStart"/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им.Ф.И.Толбухина</w:t>
      </w:r>
      <w:proofErr w:type="spellEnd"/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ЯМР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(Приложение 1 к настоящему приказу);</w:t>
      </w:r>
    </w:p>
    <w:p w:rsidR="008005C0" w:rsidRPr="008005C0" w:rsidRDefault="008005C0" w:rsidP="005716B0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1.2. Состав комиссии по противодействию коррупции (Приложение 2 к настоящему приказу).</w:t>
      </w:r>
    </w:p>
    <w:p w:rsidR="008005C0" w:rsidRPr="008005C0" w:rsidRDefault="008005C0" w:rsidP="008005C0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2. 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Назначить </w:t>
      </w:r>
      <w:proofErr w:type="gramStart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о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тветственными</w:t>
      </w:r>
      <w:proofErr w:type="gramEnd"/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за реализацию Антикоррупционной политики </w:t>
      </w:r>
      <w:r w:rsidR="005716B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муниципально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го</w:t>
      </w:r>
      <w:r w:rsidR="005716B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общеобразовательного </w:t>
      </w:r>
      <w:r w:rsidR="005716B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учреждени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я «Средняя школа имени </w:t>
      </w:r>
      <w:proofErr w:type="spellStart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Ф.И.Толбухина</w:t>
      </w:r>
      <w:proofErr w:type="spellEnd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» Ярославского</w:t>
      </w:r>
      <w:r w:rsidR="005716B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муниципального района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:</w:t>
      </w:r>
    </w:p>
    <w:p w:rsidR="008005C0" w:rsidRDefault="008005C0" w:rsidP="008005C0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– 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Голубеву Ирину Григорьевну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- зам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еститель директора по УВР,</w:t>
      </w:r>
    </w:p>
    <w:p w:rsidR="005716B0" w:rsidRPr="008005C0" w:rsidRDefault="005716B0" w:rsidP="008005C0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Сакову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Светлану Викторовну, заместителя директора по УВР,</w:t>
      </w:r>
    </w:p>
    <w:p w:rsidR="008005C0" w:rsidRPr="008005C0" w:rsidRDefault="008005C0" w:rsidP="005716B0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– 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Алиеву Ольгу Александровну - заместитель директора по В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Р.</w:t>
      </w:r>
    </w:p>
    <w:p w:rsidR="008005C0" w:rsidRPr="008005C0" w:rsidRDefault="008005C0" w:rsidP="008005C0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3. 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Ответственным</w:t>
      </w:r>
      <w:r w:rsidR="005716B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за реализацию Антикоррупционной политики </w:t>
      </w:r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МОУ СШ </w:t>
      </w:r>
      <w:proofErr w:type="spellStart"/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им.Ф.И.Толбухина</w:t>
      </w:r>
      <w:proofErr w:type="spellEnd"/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ЯМР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, Голубевой И.Г., </w:t>
      </w:r>
      <w:proofErr w:type="spellStart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Саковой</w:t>
      </w:r>
      <w:proofErr w:type="spellEnd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С.В., Алиевой О.А.,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:</w:t>
      </w:r>
    </w:p>
    <w:p w:rsidR="008005C0" w:rsidRPr="008005C0" w:rsidRDefault="008005C0" w:rsidP="005716B0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3.1. В срок до 15.0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1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.201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8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года разработать и представить 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директору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на утверждение План противодействия коррупции </w:t>
      </w:r>
      <w:r w:rsidR="005716B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муниципально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го</w:t>
      </w:r>
      <w:r w:rsidR="005716B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общеобразовательного </w:t>
      </w:r>
      <w:r w:rsidR="005716B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учреждени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я «Средняя школа имени </w:t>
      </w:r>
      <w:proofErr w:type="spellStart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Ф.И.Толбухина</w:t>
      </w:r>
      <w:proofErr w:type="spellEnd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» Ярославского</w:t>
      </w:r>
      <w:r w:rsidR="005716B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муниципального района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на 201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8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 год;</w:t>
      </w:r>
    </w:p>
    <w:p w:rsidR="008005C0" w:rsidRPr="008005C0" w:rsidRDefault="008005C0" w:rsidP="005716B0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3.2. В срок до 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2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0.0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1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.201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8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года провести оценку коррупционных рисков </w:t>
      </w:r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МОУ СШ </w:t>
      </w:r>
      <w:proofErr w:type="spellStart"/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им.Ф.И.Толбухина</w:t>
      </w:r>
      <w:proofErr w:type="spellEnd"/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ЯМР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и представить 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директору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на утверждение Перечень коррупционных рисков и Перечень должностей </w:t>
      </w:r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МОУ СШ </w:t>
      </w:r>
      <w:proofErr w:type="spellStart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им.Ф.И.Толбухина</w:t>
      </w:r>
      <w:proofErr w:type="spellEnd"/>
      <w:r w:rsidR="005716B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ЯМР </w:t>
      </w:r>
      <w:r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с высоким риском коррупционных проявлений;</w:t>
      </w:r>
    </w:p>
    <w:p w:rsidR="008005C0" w:rsidRPr="008005C0" w:rsidRDefault="005716B0" w:rsidP="005716B0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3.3. В</w:t>
      </w:r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срок до </w:t>
      </w:r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25</w:t>
      </w:r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.0</w:t>
      </w:r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1</w:t>
      </w:r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.201</w:t>
      </w:r>
      <w:r w:rsidR="004C5B87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8</w:t>
      </w:r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года ознакомить подчиненных работников с Антикоррупционной политикой.</w:t>
      </w:r>
    </w:p>
    <w:p w:rsidR="008005C0" w:rsidRPr="008005C0" w:rsidRDefault="004C5B87" w:rsidP="004C5B8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3.4. В</w:t>
      </w:r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срок до 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01</w:t>
      </w:r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2</w:t>
      </w:r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8</w:t>
      </w:r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года</w:t>
      </w:r>
      <w:r w:rsidR="008005C0" w:rsidRPr="008005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установленном порядке внести дополнения в трудовые договоры работников </w:t>
      </w:r>
      <w:r w:rsidRPr="004C5B8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МОУ СШ </w:t>
      </w:r>
      <w:proofErr w:type="spellStart"/>
      <w:r w:rsidRPr="004C5B8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им.Ф.И.Толбухина</w:t>
      </w:r>
      <w:proofErr w:type="spellEnd"/>
      <w:r w:rsidRPr="004C5B8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ЯМР</w:t>
      </w:r>
      <w:r w:rsidR="008005C0" w:rsidRPr="008005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 предусмотрев в них ответственность за несоблюдение требований Антикоррупционной политики 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учреждения.</w:t>
      </w:r>
    </w:p>
    <w:p w:rsidR="008005C0" w:rsidRPr="008005C0" w:rsidRDefault="004C5B87" w:rsidP="008005C0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4</w:t>
      </w:r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.</w:t>
      </w:r>
      <w:proofErr w:type="gramStart"/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Контроль за</w:t>
      </w:r>
      <w:proofErr w:type="gramEnd"/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настоящего </w:t>
      </w:r>
      <w:r w:rsidR="008005C0" w:rsidRPr="008005C0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приказа оставляю за собой.</w:t>
      </w:r>
    </w:p>
    <w:p w:rsidR="008005C0" w:rsidRDefault="008005C0" w:rsidP="00800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</w:p>
    <w:p w:rsidR="004C5B87" w:rsidRPr="008005C0" w:rsidRDefault="004C5B87" w:rsidP="00800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Директор МОУ СШ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им.Ф.И.Толбухина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 xml:space="preserve"> ЯМР        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О.Г.Стецович</w:t>
      </w:r>
      <w:proofErr w:type="spellEnd"/>
    </w:p>
    <w:p w:rsidR="004C5B87" w:rsidRDefault="004C5B87" w:rsidP="004C5B87">
      <w:pPr>
        <w:pStyle w:val="a3"/>
        <w:rPr>
          <w:rFonts w:ascii="Times New Roman" w:hAnsi="Times New Roman" w:cs="Times New Roman"/>
          <w:sz w:val="24"/>
        </w:rPr>
      </w:pPr>
    </w:p>
    <w:p w:rsidR="00561FA7" w:rsidRDefault="004C5B87" w:rsidP="004C5B87">
      <w:pPr>
        <w:pStyle w:val="a3"/>
        <w:rPr>
          <w:rFonts w:ascii="Times New Roman" w:hAnsi="Times New Roman" w:cs="Times New Roman"/>
          <w:sz w:val="24"/>
        </w:rPr>
      </w:pPr>
      <w:r w:rsidRPr="004C5B87"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 w:rsidRPr="004C5B87">
        <w:rPr>
          <w:rFonts w:ascii="Times New Roman" w:hAnsi="Times New Roman" w:cs="Times New Roman"/>
          <w:sz w:val="24"/>
        </w:rPr>
        <w:t>ознакомлены</w:t>
      </w:r>
      <w:proofErr w:type="gramEnd"/>
      <w:r w:rsidRPr="004C5B87"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C5B87" w:rsidTr="004C5B87"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Расшифровка подписи</w:t>
            </w:r>
          </w:p>
        </w:tc>
      </w:tr>
      <w:tr w:rsidR="004C5B87" w:rsidTr="004C5B87"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09.01.2018</w:t>
            </w:r>
          </w:p>
        </w:tc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И.Г.Голубева</w:t>
            </w:r>
            <w:proofErr w:type="spellEnd"/>
          </w:p>
        </w:tc>
      </w:tr>
      <w:tr w:rsidR="004C5B87" w:rsidTr="004C5B87"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09.01.2018</w:t>
            </w:r>
          </w:p>
        </w:tc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С.В.Сакова</w:t>
            </w:r>
            <w:proofErr w:type="spellEnd"/>
          </w:p>
        </w:tc>
      </w:tr>
      <w:tr w:rsidR="004C5B87" w:rsidTr="004C5B87"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09.01.2018</w:t>
            </w:r>
          </w:p>
        </w:tc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4C5B87" w:rsidRDefault="004C5B87" w:rsidP="004C5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О.А.Алиева</w:t>
            </w:r>
            <w:proofErr w:type="spellEnd"/>
          </w:p>
        </w:tc>
      </w:tr>
    </w:tbl>
    <w:p w:rsidR="004C5B87" w:rsidRDefault="004C5B87"/>
    <w:sectPr w:rsidR="004C5B87" w:rsidSect="004C5B87">
      <w:type w:val="continuous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C0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C5B87"/>
    <w:rsid w:val="004D1B0B"/>
    <w:rsid w:val="004F0E08"/>
    <w:rsid w:val="005132A2"/>
    <w:rsid w:val="0054548B"/>
    <w:rsid w:val="00561FA7"/>
    <w:rsid w:val="005716B0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005C0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87"/>
    <w:pPr>
      <w:spacing w:after="0" w:line="240" w:lineRule="auto"/>
    </w:pPr>
  </w:style>
  <w:style w:type="table" w:styleId="a4">
    <w:name w:val="Table Grid"/>
    <w:basedOn w:val="a1"/>
    <w:uiPriority w:val="59"/>
    <w:rsid w:val="004C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87"/>
    <w:pPr>
      <w:spacing w:after="0" w:line="240" w:lineRule="auto"/>
    </w:pPr>
  </w:style>
  <w:style w:type="table" w:styleId="a4">
    <w:name w:val="Table Grid"/>
    <w:basedOn w:val="a1"/>
    <w:uiPriority w:val="59"/>
    <w:rsid w:val="004C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cp:lastPrinted>2018-09-26T12:46:00Z</cp:lastPrinted>
  <dcterms:created xsi:type="dcterms:W3CDTF">2018-09-26T07:48:00Z</dcterms:created>
  <dcterms:modified xsi:type="dcterms:W3CDTF">2018-09-26T12:46:00Z</dcterms:modified>
</cp:coreProperties>
</file>