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00" w:rsidRDefault="00981400" w:rsidP="00981400">
      <w:pPr>
        <w:pStyle w:val="a3"/>
        <w:jc w:val="center"/>
        <w:rPr>
          <w:rFonts w:ascii="Times New Roman" w:hAnsi="Times New Roman" w:cs="Times New Roman"/>
          <w:sz w:val="24"/>
        </w:rPr>
      </w:pPr>
      <w:r w:rsidRPr="004761F0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981400" w:rsidRDefault="00981400" w:rsidP="00981400">
      <w:pPr>
        <w:pStyle w:val="a3"/>
        <w:jc w:val="center"/>
        <w:rPr>
          <w:rFonts w:ascii="Times New Roman" w:hAnsi="Times New Roman" w:cs="Times New Roman"/>
          <w:sz w:val="24"/>
        </w:rPr>
      </w:pPr>
      <w:r w:rsidRPr="004761F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4761F0">
        <w:rPr>
          <w:rFonts w:ascii="Times New Roman" w:hAnsi="Times New Roman" w:cs="Times New Roman"/>
          <w:sz w:val="24"/>
        </w:rPr>
        <w:t>»</w:t>
      </w:r>
    </w:p>
    <w:p w:rsidR="00981400" w:rsidRPr="004761F0" w:rsidRDefault="00981400" w:rsidP="0098140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Ярославский муниципальный район</w:t>
      </w:r>
      <w:r w:rsidRPr="004761F0">
        <w:rPr>
          <w:rFonts w:ascii="Times New Roman" w:hAnsi="Times New Roman" w:cs="Times New Roman"/>
          <w:sz w:val="24"/>
        </w:rPr>
        <w:br/>
        <w:t>(</w:t>
      </w:r>
      <w:r>
        <w:rPr>
          <w:rFonts w:ascii="Times New Roman" w:hAnsi="Times New Roman" w:cs="Times New Roman"/>
          <w:sz w:val="24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 ЯМР</w:t>
      </w:r>
      <w:r w:rsidRPr="004761F0">
        <w:rPr>
          <w:rFonts w:ascii="Times New Roman" w:hAnsi="Times New Roman" w:cs="Times New Roman"/>
          <w:sz w:val="24"/>
        </w:rPr>
        <w:t>)</w:t>
      </w:r>
    </w:p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</w:tblGrid>
      <w:tr w:rsidR="00981400" w:rsidRPr="004761F0" w:rsidTr="004B2D86">
        <w:trPr>
          <w:trHeight w:val="978"/>
          <w:jc w:val="right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400" w:rsidRPr="004761F0" w:rsidRDefault="00981400" w:rsidP="004B2D8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761F0">
              <w:rPr>
                <w:rFonts w:ascii="Times New Roman" w:hAnsi="Times New Roman" w:cs="Times New Roman"/>
                <w:sz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81400" w:rsidRDefault="00981400" w:rsidP="004B2D8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761F0">
              <w:rPr>
                <w:rFonts w:ascii="Times New Roman" w:hAnsi="Times New Roman" w:cs="Times New Roman"/>
                <w:sz w:val="24"/>
              </w:rPr>
              <w:t>приказом </w:t>
            </w:r>
          </w:p>
          <w:p w:rsidR="00981400" w:rsidRPr="004761F0" w:rsidRDefault="00981400" w:rsidP="004B2D8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Pr="004761F0">
              <w:rPr>
                <w:rFonts w:ascii="Times New Roman" w:hAnsi="Times New Roman" w:cs="Times New Roman"/>
                <w:sz w:val="24"/>
              </w:rPr>
              <w:br/>
              <w:t>от 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761F0">
              <w:rPr>
                <w:rFonts w:ascii="Times New Roman" w:hAnsi="Times New Roman" w:cs="Times New Roman"/>
                <w:sz w:val="24"/>
              </w:rPr>
              <w:t>2.05.2023</w:t>
            </w:r>
            <w:r>
              <w:rPr>
                <w:rFonts w:ascii="Times New Roman" w:hAnsi="Times New Roman" w:cs="Times New Roman"/>
                <w:sz w:val="24"/>
              </w:rPr>
              <w:t> №108</w:t>
            </w:r>
          </w:p>
        </w:tc>
      </w:tr>
    </w:tbl>
    <w:p w:rsidR="000B4C24" w:rsidRPr="000B4C24" w:rsidRDefault="000B4C24" w:rsidP="000B4C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4C24">
        <w:rPr>
          <w:rFonts w:ascii="Times New Roman" w:hAnsi="Times New Roman" w:cs="Times New Roman"/>
          <w:b/>
          <w:sz w:val="24"/>
        </w:rPr>
        <w:t>ОТЧЕТ </w:t>
      </w:r>
      <w:r w:rsidRPr="000B4C24">
        <w:rPr>
          <w:rFonts w:ascii="Times New Roman" w:hAnsi="Times New Roman" w:cs="Times New Roman"/>
          <w:b/>
          <w:sz w:val="24"/>
        </w:rPr>
        <w:br/>
        <w:t>о ходе реализации программы противодействия коррупции</w:t>
      </w:r>
      <w:r w:rsidRPr="000B4C24">
        <w:rPr>
          <w:rFonts w:ascii="Times New Roman" w:hAnsi="Times New Roman" w:cs="Times New Roman"/>
          <w:b/>
          <w:sz w:val="24"/>
        </w:rPr>
        <w:br/>
      </w:r>
      <w:r w:rsidR="00981400" w:rsidRPr="00981400">
        <w:rPr>
          <w:rFonts w:ascii="Times New Roman" w:hAnsi="Times New Roman" w:cs="Times New Roman"/>
          <w:b/>
          <w:sz w:val="24"/>
        </w:rPr>
        <w:t xml:space="preserve">МОУ СШ </w:t>
      </w:r>
      <w:proofErr w:type="spellStart"/>
      <w:r w:rsidR="00981400" w:rsidRPr="00981400">
        <w:rPr>
          <w:rFonts w:ascii="Times New Roman" w:hAnsi="Times New Roman" w:cs="Times New Roman"/>
          <w:b/>
          <w:sz w:val="24"/>
        </w:rPr>
        <w:t>им.Ф.И.Толбухина</w:t>
      </w:r>
      <w:proofErr w:type="spellEnd"/>
      <w:r w:rsidR="00981400" w:rsidRPr="00981400">
        <w:rPr>
          <w:rFonts w:ascii="Times New Roman" w:hAnsi="Times New Roman" w:cs="Times New Roman"/>
          <w:b/>
          <w:sz w:val="24"/>
        </w:rPr>
        <w:t xml:space="preserve"> ЯМР</w:t>
      </w:r>
      <w:r w:rsidR="00981400" w:rsidRPr="000B4C24">
        <w:rPr>
          <w:rFonts w:ascii="Times New Roman" w:hAnsi="Times New Roman" w:cs="Times New Roman"/>
          <w:b/>
          <w:sz w:val="24"/>
        </w:rPr>
        <w:t xml:space="preserve"> </w:t>
      </w:r>
      <w:r w:rsidRPr="000B4C24">
        <w:rPr>
          <w:rFonts w:ascii="Times New Roman" w:hAnsi="Times New Roman" w:cs="Times New Roman"/>
          <w:b/>
          <w:sz w:val="24"/>
        </w:rPr>
        <w:t>на 2022–2024 годы</w:t>
      </w:r>
    </w:p>
    <w:p w:rsidR="000B4C24" w:rsidRPr="000B4C24" w:rsidRDefault="000B4C24" w:rsidP="000B4C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4C24">
        <w:rPr>
          <w:rFonts w:ascii="Times New Roman" w:hAnsi="Times New Roman" w:cs="Times New Roman"/>
          <w:b/>
          <w:sz w:val="24"/>
        </w:rPr>
        <w:t>за 2022 год</w:t>
      </w:r>
    </w:p>
    <w:p w:rsidR="000B4C24" w:rsidRPr="000B4C24" w:rsidRDefault="000B4C24" w:rsidP="000B4C24">
      <w:pPr>
        <w:pStyle w:val="a3"/>
        <w:rPr>
          <w:rFonts w:ascii="Times New Roman" w:hAnsi="Times New Roman" w:cs="Times New Roman"/>
          <w:sz w:val="24"/>
        </w:rPr>
      </w:pPr>
      <w:r w:rsidRPr="000B4C24">
        <w:rPr>
          <w:rFonts w:ascii="Times New Roman" w:hAnsi="Times New Roman" w:cs="Times New Roman"/>
          <w:sz w:val="24"/>
        </w:rPr>
        <w:t> </w:t>
      </w:r>
    </w:p>
    <w:p w:rsidR="000B4C24" w:rsidRPr="00981400" w:rsidRDefault="000B4C24" w:rsidP="000B4C24">
      <w:pPr>
        <w:pStyle w:val="a3"/>
        <w:rPr>
          <w:rFonts w:ascii="Times New Roman" w:hAnsi="Times New Roman" w:cs="Times New Roman"/>
          <w:b/>
          <w:sz w:val="24"/>
        </w:rPr>
      </w:pPr>
      <w:r w:rsidRPr="00981400">
        <w:rPr>
          <w:rFonts w:ascii="Times New Roman" w:hAnsi="Times New Roman" w:cs="Times New Roman"/>
          <w:b/>
          <w:sz w:val="24"/>
        </w:rPr>
        <w:t>1. Пояснительная записка</w:t>
      </w:r>
    </w:p>
    <w:p w:rsidR="000B4C24" w:rsidRPr="000B4C24" w:rsidRDefault="000B4C24" w:rsidP="00981400">
      <w:pPr>
        <w:pStyle w:val="a3"/>
        <w:ind w:firstLine="708"/>
        <w:rPr>
          <w:rFonts w:ascii="Times New Roman" w:hAnsi="Times New Roman" w:cs="Times New Roman"/>
          <w:sz w:val="24"/>
        </w:rPr>
      </w:pPr>
      <w:proofErr w:type="gramStart"/>
      <w:r w:rsidRPr="000B4C24">
        <w:rPr>
          <w:rFonts w:ascii="Times New Roman" w:hAnsi="Times New Roman" w:cs="Times New Roman"/>
          <w:sz w:val="24"/>
        </w:rPr>
        <w:t>В </w:t>
      </w:r>
      <w:r w:rsidR="00981400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981400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81400">
        <w:rPr>
          <w:rFonts w:ascii="Times New Roman" w:hAnsi="Times New Roman" w:cs="Times New Roman"/>
          <w:sz w:val="24"/>
        </w:rPr>
        <w:t xml:space="preserve"> ЯМР</w:t>
      </w:r>
      <w:r w:rsidR="00981400" w:rsidRPr="000B4C24">
        <w:rPr>
          <w:rFonts w:ascii="Times New Roman" w:hAnsi="Times New Roman" w:cs="Times New Roman"/>
          <w:sz w:val="24"/>
        </w:rPr>
        <w:t xml:space="preserve"> </w:t>
      </w:r>
      <w:r w:rsidRPr="000B4C24">
        <w:rPr>
          <w:rFonts w:ascii="Times New Roman" w:hAnsi="Times New Roman" w:cs="Times New Roman"/>
          <w:sz w:val="24"/>
        </w:rPr>
        <w:t>в целях исключения возможности проявления коррупции, обеспечения защиты прав и законных интересов участников образовательных отношений от угроз, связанных с коррупцией в сфере деятельности </w:t>
      </w:r>
      <w:r w:rsidR="00981400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981400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81400">
        <w:rPr>
          <w:rFonts w:ascii="Times New Roman" w:hAnsi="Times New Roman" w:cs="Times New Roman"/>
          <w:sz w:val="24"/>
        </w:rPr>
        <w:t xml:space="preserve"> ЯМР</w:t>
      </w:r>
      <w:r w:rsidRPr="000B4C24">
        <w:rPr>
          <w:rFonts w:ascii="Times New Roman" w:hAnsi="Times New Roman" w:cs="Times New Roman"/>
          <w:sz w:val="24"/>
        </w:rPr>
        <w:t>, а также создания системы противодействия коррупции разработана и реализуется прогр</w:t>
      </w:r>
      <w:r w:rsidR="00981400">
        <w:rPr>
          <w:rFonts w:ascii="Times New Roman" w:hAnsi="Times New Roman" w:cs="Times New Roman"/>
          <w:sz w:val="24"/>
        </w:rPr>
        <w:t xml:space="preserve">амма противодействия коррупции, </w:t>
      </w:r>
      <w:r w:rsidRPr="000B4C24">
        <w:rPr>
          <w:rFonts w:ascii="Times New Roman" w:hAnsi="Times New Roman" w:cs="Times New Roman"/>
          <w:sz w:val="24"/>
        </w:rPr>
        <w:t>утвержденная</w:t>
      </w:r>
      <w:r w:rsidR="00981400">
        <w:rPr>
          <w:rFonts w:ascii="Times New Roman" w:hAnsi="Times New Roman" w:cs="Times New Roman"/>
          <w:sz w:val="24"/>
        </w:rPr>
        <w:t xml:space="preserve"> </w:t>
      </w:r>
      <w:r w:rsidRPr="000B4C24">
        <w:rPr>
          <w:rFonts w:ascii="Times New Roman" w:hAnsi="Times New Roman" w:cs="Times New Roman"/>
          <w:sz w:val="24"/>
        </w:rPr>
        <w:t xml:space="preserve">приказом </w:t>
      </w:r>
      <w:r w:rsidR="00981400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981400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81400">
        <w:rPr>
          <w:rFonts w:ascii="Times New Roman" w:hAnsi="Times New Roman" w:cs="Times New Roman"/>
          <w:sz w:val="24"/>
        </w:rPr>
        <w:t xml:space="preserve"> ЯМР</w:t>
      </w:r>
      <w:r w:rsidRPr="000B4C24">
        <w:rPr>
          <w:rFonts w:ascii="Times New Roman" w:hAnsi="Times New Roman" w:cs="Times New Roman"/>
          <w:sz w:val="24"/>
        </w:rPr>
        <w:t> от</w:t>
      </w:r>
      <w:proofErr w:type="gramEnd"/>
      <w:r w:rsidRPr="000B4C24">
        <w:rPr>
          <w:rFonts w:ascii="Times New Roman" w:hAnsi="Times New Roman" w:cs="Times New Roman"/>
          <w:sz w:val="24"/>
        </w:rPr>
        <w:t> 31.05.2022 № 564 «Об утверждении программы противодействия коррупции </w:t>
      </w:r>
      <w:r w:rsidR="00981400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981400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81400">
        <w:rPr>
          <w:rFonts w:ascii="Times New Roman" w:hAnsi="Times New Roman" w:cs="Times New Roman"/>
          <w:sz w:val="24"/>
        </w:rPr>
        <w:t xml:space="preserve"> ЯМР</w:t>
      </w:r>
      <w:r w:rsidR="00981400" w:rsidRPr="000B4C24">
        <w:rPr>
          <w:rFonts w:ascii="Times New Roman" w:hAnsi="Times New Roman" w:cs="Times New Roman"/>
          <w:sz w:val="24"/>
        </w:rPr>
        <w:t xml:space="preserve"> </w:t>
      </w:r>
      <w:r w:rsidRPr="000B4C24">
        <w:rPr>
          <w:rFonts w:ascii="Times New Roman" w:hAnsi="Times New Roman" w:cs="Times New Roman"/>
          <w:sz w:val="24"/>
        </w:rPr>
        <w:t>на 2022–2024 годы».</w:t>
      </w:r>
    </w:p>
    <w:p w:rsidR="00981400" w:rsidRDefault="00981400" w:rsidP="000B4C24">
      <w:pPr>
        <w:pStyle w:val="a3"/>
        <w:rPr>
          <w:rFonts w:ascii="Times New Roman" w:hAnsi="Times New Roman" w:cs="Times New Roman"/>
          <w:sz w:val="24"/>
        </w:rPr>
      </w:pPr>
    </w:p>
    <w:p w:rsidR="000B4C24" w:rsidRPr="00981400" w:rsidRDefault="000B4C24" w:rsidP="000B4C24">
      <w:pPr>
        <w:pStyle w:val="a3"/>
        <w:rPr>
          <w:rFonts w:ascii="Times New Roman" w:hAnsi="Times New Roman" w:cs="Times New Roman"/>
          <w:b/>
          <w:sz w:val="24"/>
        </w:rPr>
      </w:pPr>
      <w:r w:rsidRPr="00981400">
        <w:rPr>
          <w:rFonts w:ascii="Times New Roman" w:hAnsi="Times New Roman" w:cs="Times New Roman"/>
          <w:b/>
          <w:sz w:val="24"/>
        </w:rPr>
        <w:t>2. Отчетная часть</w:t>
      </w:r>
    </w:p>
    <w:p w:rsidR="000B4C24" w:rsidRPr="000B4C24" w:rsidRDefault="000B4C24" w:rsidP="000B4C24">
      <w:pPr>
        <w:pStyle w:val="a3"/>
        <w:rPr>
          <w:rFonts w:ascii="Times New Roman" w:hAnsi="Times New Roman" w:cs="Times New Roman"/>
          <w:sz w:val="24"/>
        </w:rPr>
      </w:pPr>
      <w:r w:rsidRPr="000B4C24">
        <w:rPr>
          <w:rFonts w:ascii="Times New Roman" w:hAnsi="Times New Roman" w:cs="Times New Roman"/>
          <w:sz w:val="24"/>
        </w:rPr>
        <w:t>В 2022 году для реализации программы всего предусмотрено 1,5 тыс.</w:t>
      </w:r>
      <w:r w:rsidR="00981400">
        <w:rPr>
          <w:rFonts w:ascii="Times New Roman" w:hAnsi="Times New Roman" w:cs="Times New Roman"/>
          <w:sz w:val="24"/>
        </w:rPr>
        <w:t xml:space="preserve"> руб., освоено </w:t>
      </w:r>
      <w:r w:rsidRPr="000B4C24">
        <w:rPr>
          <w:rFonts w:ascii="Times New Roman" w:hAnsi="Times New Roman" w:cs="Times New Roman"/>
          <w:sz w:val="24"/>
        </w:rPr>
        <w:t>1,5 тыс. руб. Общий процент освоения средств составил 100  процентов.</w:t>
      </w:r>
    </w:p>
    <w:p w:rsidR="000B4C24" w:rsidRPr="000B4C24" w:rsidRDefault="000B4C24" w:rsidP="000B4C24">
      <w:pPr>
        <w:pStyle w:val="a3"/>
        <w:rPr>
          <w:rFonts w:ascii="Times New Roman" w:hAnsi="Times New Roman" w:cs="Times New Roman"/>
          <w:sz w:val="24"/>
        </w:rPr>
      </w:pPr>
      <w:r w:rsidRPr="000B4C24">
        <w:rPr>
          <w:rFonts w:ascii="Times New Roman" w:hAnsi="Times New Roman" w:cs="Times New Roman"/>
          <w:sz w:val="24"/>
        </w:rPr>
        <w:t xml:space="preserve">Все программные мероприятия выполнены в установленные сроки в </w:t>
      </w:r>
      <w:r w:rsidR="00981400">
        <w:rPr>
          <w:rFonts w:ascii="Times New Roman" w:hAnsi="Times New Roman" w:cs="Times New Roman"/>
          <w:sz w:val="24"/>
        </w:rPr>
        <w:t>объёме 100%</w:t>
      </w:r>
      <w:r w:rsidRPr="000B4C24">
        <w:rPr>
          <w:rFonts w:ascii="Times New Roman" w:hAnsi="Times New Roman" w:cs="Times New Roman"/>
          <w:sz w:val="24"/>
        </w:rPr>
        <w:t>. Степень исполнения программы за отчетный период считается высокой.</w:t>
      </w:r>
    </w:p>
    <w:p w:rsidR="00981400" w:rsidRDefault="00981400" w:rsidP="000B4C24">
      <w:pPr>
        <w:pStyle w:val="a3"/>
        <w:rPr>
          <w:rFonts w:ascii="Times New Roman" w:hAnsi="Times New Roman" w:cs="Times New Roman"/>
          <w:sz w:val="24"/>
        </w:rPr>
      </w:pPr>
    </w:p>
    <w:p w:rsidR="000B4C24" w:rsidRPr="000B4C24" w:rsidRDefault="000B4C24" w:rsidP="00A730B8">
      <w:pPr>
        <w:pStyle w:val="a3"/>
        <w:jc w:val="center"/>
        <w:rPr>
          <w:rFonts w:ascii="Times New Roman" w:hAnsi="Times New Roman" w:cs="Times New Roman"/>
          <w:sz w:val="24"/>
        </w:rPr>
      </w:pPr>
      <w:r w:rsidRPr="000B4C24">
        <w:rPr>
          <w:rFonts w:ascii="Times New Roman" w:hAnsi="Times New Roman" w:cs="Times New Roman"/>
          <w:sz w:val="24"/>
        </w:rPr>
        <w:t>Итоги выполнения программных мероприятий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6332"/>
      </w:tblGrid>
      <w:tr w:rsidR="000B4C24" w:rsidRPr="000B4C24" w:rsidTr="000B4C24">
        <w:tc>
          <w:tcPr>
            <w:tcW w:w="9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B4C24">
              <w:rPr>
                <w:rFonts w:ascii="Times New Roman" w:hAnsi="Times New Roman" w:cs="Times New Roman"/>
                <w:sz w:val="24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88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B4C24">
              <w:rPr>
                <w:rFonts w:ascii="Times New Roman" w:hAnsi="Times New Roman" w:cs="Times New Roman"/>
                <w:sz w:val="24"/>
                <w:lang w:eastAsia="ru-RU"/>
              </w:rPr>
              <w:t>Информация о ходе выполнения мероприятия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>Разработка (актуализация принятых) проектов правовых актов в целях реализации законодательства по противодействию коррупции на основе обобщения практики применения действующих антикоррупционных норм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В 2022 году разработаны и приняты </w:t>
            </w:r>
            <w:r w:rsidR="00A730B8">
              <w:rPr>
                <w:rFonts w:ascii="Times New Roman" w:hAnsi="Times New Roman" w:cs="Times New Roman"/>
                <w:sz w:val="24"/>
              </w:rPr>
              <w:t xml:space="preserve">шесть </w:t>
            </w:r>
            <w:r w:rsidRPr="000B4C24">
              <w:rPr>
                <w:rFonts w:ascii="Times New Roman" w:hAnsi="Times New Roman" w:cs="Times New Roman"/>
                <w:sz w:val="24"/>
              </w:rPr>
              <w:t>локальных акт</w:t>
            </w:r>
            <w:r w:rsidR="00A730B8">
              <w:rPr>
                <w:rFonts w:ascii="Times New Roman" w:hAnsi="Times New Roman" w:cs="Times New Roman"/>
                <w:sz w:val="24"/>
              </w:rPr>
              <w:t>ов</w:t>
            </w:r>
            <w:r w:rsidRPr="000B4C24">
              <w:rPr>
                <w:rFonts w:ascii="Times New Roman" w:hAnsi="Times New Roman" w:cs="Times New Roman"/>
                <w:sz w:val="24"/>
              </w:rPr>
              <w:t xml:space="preserve">, регулирующих антикоррупционную деятельность в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Pr="000B4C24">
              <w:rPr>
                <w:rFonts w:ascii="Times New Roman" w:hAnsi="Times New Roman" w:cs="Times New Roman"/>
                <w:sz w:val="24"/>
              </w:rPr>
              <w:t>:</w:t>
            </w:r>
          </w:p>
          <w:p w:rsidR="00A730B8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730B8" w:rsidRPr="000B4C24">
              <w:rPr>
                <w:rFonts w:ascii="Times New Roman" w:hAnsi="Times New Roman" w:cs="Times New Roman"/>
                <w:sz w:val="24"/>
              </w:rPr>
              <w:t>антикоррупционная политика;</w:t>
            </w:r>
          </w:p>
          <w:p w:rsidR="00A730B8" w:rsidRDefault="00A730B8" w:rsidP="00A730B8">
            <w:pPr>
              <w:pStyle w:val="a3"/>
              <w:numPr>
                <w:ilvl w:val="0"/>
                <w:numId w:val="1"/>
              </w:numPr>
              <w:ind w:left="229" w:hanging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противодействия коррупции;</w:t>
            </w:r>
          </w:p>
          <w:p w:rsidR="00A730B8" w:rsidRPr="000B4C24" w:rsidRDefault="00A730B8" w:rsidP="00A730B8">
            <w:pPr>
              <w:pStyle w:val="a3"/>
              <w:numPr>
                <w:ilvl w:val="0"/>
                <w:numId w:val="1"/>
              </w:numPr>
              <w:ind w:left="229" w:hanging="2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противодействии коррупции;</w:t>
            </w:r>
          </w:p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730B8">
              <w:rPr>
                <w:rFonts w:ascii="Times New Roman" w:hAnsi="Times New Roman" w:cs="Times New Roman"/>
                <w:sz w:val="24"/>
              </w:rPr>
              <w:t>кодекс педагогического работника по предотвращению конфликта интересов</w:t>
            </w:r>
            <w:r w:rsidR="00A730B8" w:rsidRPr="000B4C24">
              <w:rPr>
                <w:rFonts w:ascii="Times New Roman" w:hAnsi="Times New Roman" w:cs="Times New Roman"/>
                <w:sz w:val="24"/>
              </w:rPr>
              <w:t>;</w:t>
            </w:r>
          </w:p>
          <w:p w:rsidR="000B4C24" w:rsidRDefault="000B4C24" w:rsidP="00A730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730B8">
              <w:rPr>
                <w:rFonts w:ascii="Times New Roman" w:hAnsi="Times New Roman" w:cs="Times New Roman"/>
                <w:sz w:val="24"/>
              </w:rPr>
              <w:t>кодекс этики и служебного поведения работников;</w:t>
            </w:r>
          </w:p>
          <w:p w:rsidR="00A730B8" w:rsidRPr="00A730B8" w:rsidRDefault="00A730B8" w:rsidP="00A730B8">
            <w:pPr>
              <w:pStyle w:val="a3"/>
              <w:numPr>
                <w:ilvl w:val="0"/>
                <w:numId w:val="1"/>
              </w:numPr>
              <w:ind w:left="229" w:hanging="283"/>
              <w:rPr>
                <w:rFonts w:ascii="Times New Roman" w:hAnsi="Times New Roman" w:cs="Times New Roman"/>
                <w:sz w:val="24"/>
              </w:rPr>
            </w:pPr>
            <w:r w:rsidRPr="00A730B8">
              <w:rPr>
                <w:rFonts w:ascii="Times New Roman" w:hAnsi="Times New Roman" w:cs="Times New Roman"/>
                <w:sz w:val="24"/>
              </w:rPr>
              <w:t>П</w:t>
            </w:r>
            <w:r w:rsidRPr="00A730B8">
              <w:rPr>
                <w:rFonts w:ascii="Times New Roman" w:hAnsi="Times New Roman" w:cs="Times New Roman"/>
                <w:sz w:val="24"/>
              </w:rPr>
              <w:t>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0B8">
              <w:rPr>
                <w:rFonts w:ascii="Times New Roman" w:hAnsi="Times New Roman" w:cs="Times New Roman"/>
                <w:sz w:val="24"/>
              </w:rPr>
              <w:t>уведомления о фактах обращения в целях склонения  работника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>Проведение антикоррупционной экспертизы локальных актов, проектов локальных актов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В 2022 году в администрации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981400"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4C24">
              <w:rPr>
                <w:rFonts w:ascii="Times New Roman" w:hAnsi="Times New Roman" w:cs="Times New Roman"/>
                <w:sz w:val="24"/>
              </w:rPr>
              <w:t xml:space="preserve">проведена антикоррупционная экспертиза </w:t>
            </w:r>
            <w:bookmarkStart w:id="0" w:name="_GoBack"/>
            <w:r w:rsidRPr="000B4C24">
              <w:rPr>
                <w:rFonts w:ascii="Times New Roman" w:hAnsi="Times New Roman" w:cs="Times New Roman"/>
                <w:sz w:val="24"/>
              </w:rPr>
              <w:t>двух</w:t>
            </w:r>
            <w:bookmarkEnd w:id="0"/>
            <w:r w:rsidRPr="000B4C24">
              <w:rPr>
                <w:rFonts w:ascii="Times New Roman" w:hAnsi="Times New Roman" w:cs="Times New Roman"/>
                <w:sz w:val="24"/>
              </w:rPr>
              <w:t xml:space="preserve"> действующих локальных актов и четырех проектов локальных актов.</w:t>
            </w:r>
          </w:p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По результатам антикоррупционной экспертизы </w:t>
            </w:r>
            <w:proofErr w:type="spellStart"/>
            <w:r w:rsidRPr="000B4C24">
              <w:rPr>
                <w:rFonts w:ascii="Times New Roman" w:hAnsi="Times New Roman" w:cs="Times New Roman"/>
                <w:sz w:val="24"/>
              </w:rPr>
              <w:t>коррупциогенных</w:t>
            </w:r>
            <w:proofErr w:type="spellEnd"/>
            <w:r w:rsidRPr="000B4C24">
              <w:rPr>
                <w:rFonts w:ascii="Times New Roman" w:hAnsi="Times New Roman" w:cs="Times New Roman"/>
                <w:sz w:val="24"/>
              </w:rPr>
              <w:t xml:space="preserve"> факторов не выявлено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Проведение мониторинга </w:t>
            </w:r>
            <w:r w:rsidRPr="000B4C24">
              <w:rPr>
                <w:rFonts w:ascii="Times New Roman" w:hAnsi="Times New Roman" w:cs="Times New Roman"/>
                <w:sz w:val="24"/>
              </w:rPr>
              <w:lastRenderedPageBreak/>
              <w:t>хода реализации комплекса правовых и организационных мероприятий по минимизации коррупционных рисков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981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lastRenderedPageBreak/>
              <w:t xml:space="preserve">В 2022 году проведен мониторинг правоприменительной </w:t>
            </w:r>
            <w:r w:rsidRPr="000B4C24"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практики (в том числе исполнения должностных обязанностей работников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981400"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4C24">
              <w:rPr>
                <w:rFonts w:ascii="Times New Roman" w:hAnsi="Times New Roman" w:cs="Times New Roman"/>
                <w:sz w:val="24"/>
              </w:rPr>
              <w:t xml:space="preserve">и реализуемых мер по минимизации коррупционных рисков) в целях выявления </w:t>
            </w:r>
            <w:proofErr w:type="spellStart"/>
            <w:r w:rsidRPr="000B4C24">
              <w:rPr>
                <w:rFonts w:ascii="Times New Roman" w:hAnsi="Times New Roman" w:cs="Times New Roman"/>
                <w:sz w:val="24"/>
              </w:rPr>
              <w:t>коррупциогенных</w:t>
            </w:r>
            <w:proofErr w:type="spellEnd"/>
            <w:r w:rsidRPr="000B4C24">
              <w:rPr>
                <w:rFonts w:ascii="Times New Roman" w:hAnsi="Times New Roman" w:cs="Times New Roman"/>
                <w:sz w:val="24"/>
              </w:rPr>
              <w:t xml:space="preserve"> факторов и последующего устранения таких факторов. Доклад по результатам мониторинга заслушан на заседании рабочей группы по оценке коррупционных рисков</w:t>
            </w:r>
            <w:r w:rsidR="00981400">
              <w:rPr>
                <w:rFonts w:ascii="Times New Roman" w:hAnsi="Times New Roman" w:cs="Times New Roman"/>
                <w:sz w:val="24"/>
              </w:rPr>
              <w:t>.</w:t>
            </w:r>
            <w:r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lastRenderedPageBreak/>
              <w:t xml:space="preserve">Анализ жалоб и обращений граждан о фактах коррупции в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За отчетный период жалоб и обращений граждан о фактах коррупции в органы местного самоуправления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981400"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4C24">
              <w:rPr>
                <w:rFonts w:ascii="Times New Roman" w:hAnsi="Times New Roman" w:cs="Times New Roman"/>
                <w:sz w:val="24"/>
              </w:rPr>
              <w:t>не поступало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Пропаганда антикоррупционного поведения работников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>Реализован ряд мер:</w:t>
            </w:r>
          </w:p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– проведено </w:t>
            </w:r>
            <w:r w:rsidR="00981400">
              <w:rPr>
                <w:rFonts w:ascii="Times New Roman" w:hAnsi="Times New Roman" w:cs="Times New Roman"/>
                <w:sz w:val="24"/>
              </w:rPr>
              <w:t>два</w:t>
            </w:r>
            <w:r w:rsidRPr="000B4C24">
              <w:rPr>
                <w:rFonts w:ascii="Times New Roman" w:hAnsi="Times New Roman" w:cs="Times New Roman"/>
                <w:sz w:val="24"/>
              </w:rPr>
              <w:t xml:space="preserve"> инструктивных совещания на тему «Коррупция и ответственность»;</w:t>
            </w:r>
          </w:p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>– работники приняли участие в опросе «Нам важно Ваше мнение», размещенном на портале противодействия коррупции;</w:t>
            </w:r>
          </w:p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>– информационный стенд по вопросам противодействия коррупции поддерживается в актуальном состоянии</w:t>
            </w:r>
          </w:p>
        </w:tc>
      </w:tr>
      <w:tr w:rsidR="000B4C24" w:rsidRPr="000B4C24" w:rsidTr="000B4C24">
        <w:tc>
          <w:tcPr>
            <w:tcW w:w="9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C24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Создание на официальном сайте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981400"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4C24">
              <w:rPr>
                <w:rFonts w:ascii="Times New Roman" w:hAnsi="Times New Roman" w:cs="Times New Roman"/>
                <w:sz w:val="24"/>
              </w:rPr>
              <w:t>раздела «Противодействие коррупции» и размещение актуальной информации</w:t>
            </w:r>
          </w:p>
        </w:tc>
        <w:tc>
          <w:tcPr>
            <w:tcW w:w="188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0B8" w:rsidRPr="000B4C24" w:rsidRDefault="000B4C24" w:rsidP="000B4C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4C24">
              <w:rPr>
                <w:rFonts w:ascii="Times New Roman" w:hAnsi="Times New Roman" w:cs="Times New Roman"/>
                <w:sz w:val="24"/>
              </w:rPr>
              <w:t xml:space="preserve">Создан раздел «Противодействие коррупции» на официальном сайте </w:t>
            </w:r>
            <w:r w:rsidR="00981400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981400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981400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981400" w:rsidRPr="000B4C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30B8" w:rsidRPr="00A730B8">
              <w:rPr>
                <w:rFonts w:ascii="Times New Roman" w:hAnsi="Times New Roman" w:cs="Times New Roman"/>
                <w:sz w:val="24"/>
              </w:rPr>
              <w:t xml:space="preserve">https://tolb-yar.edu.yar.ru/protivodeystvie_korruptsii.html </w:t>
            </w:r>
            <w:r w:rsidRPr="000B4C24">
              <w:rPr>
                <w:rFonts w:ascii="Times New Roman" w:hAnsi="Times New Roman" w:cs="Times New Roman"/>
                <w:sz w:val="24"/>
              </w:rPr>
              <w:t>Раздел поддерживается в актуальном состоянии</w:t>
            </w:r>
          </w:p>
        </w:tc>
      </w:tr>
    </w:tbl>
    <w:p w:rsidR="000B4C24" w:rsidRDefault="000B4C24"/>
    <w:sectPr w:rsidR="000B4C24" w:rsidSect="00981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E1C"/>
    <w:multiLevelType w:val="hybridMultilevel"/>
    <w:tmpl w:val="71B4A10A"/>
    <w:lvl w:ilvl="0" w:tplc="7234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24"/>
    <w:rsid w:val="000B4C24"/>
    <w:rsid w:val="00257ACD"/>
    <w:rsid w:val="00981400"/>
    <w:rsid w:val="00A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2023-12-20T19:57:00Z</dcterms:created>
  <dcterms:modified xsi:type="dcterms:W3CDTF">2023-12-20T21:44:00Z</dcterms:modified>
</cp:coreProperties>
</file>